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0F" w:rsidRDefault="00134158" w:rsidP="00134158">
      <w:pPr>
        <w:pStyle w:val="Title"/>
      </w:pPr>
      <w:r>
        <w:t>The Porcelain Unicorn</w:t>
      </w:r>
    </w:p>
    <w:p w:rsidR="00134158" w:rsidRPr="00134158" w:rsidRDefault="00134158" w:rsidP="00134158">
      <w:pPr>
        <w:pStyle w:val="Heading1"/>
      </w:pPr>
      <w:r>
        <w:t>Before Viewing</w:t>
      </w:r>
    </w:p>
    <w:p w:rsidR="00134158" w:rsidRDefault="00134158">
      <w:r>
        <w:t>In the space below jot down what you know about Nazi Germany, World War II, and the Jewish population in Europe between 1933 and 1945.</w:t>
      </w:r>
    </w:p>
    <w:p w:rsidR="00134158" w:rsidRDefault="00134158">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26035</wp:posOffset>
                </wp:positionV>
                <wp:extent cx="6000750" cy="1476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000750" cy="14763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5pt;margin-top:2.05pt;width:472.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" fillcolor="white [3201]" strokecolor="#f79646 [3209]" strokeweight="2pt"/>
            </w:pict>
          </mc:Fallback>
        </mc:AlternateContent>
      </w:r>
    </w:p>
    <w:p w:rsidR="00134158" w:rsidRDefault="00134158"/>
    <w:p w:rsidR="00134158" w:rsidRDefault="00134158"/>
    <w:p w:rsidR="00134158" w:rsidRDefault="00134158"/>
    <w:p w:rsidR="00134158" w:rsidRDefault="00134158"/>
    <w:p w:rsidR="00134158" w:rsidRDefault="00134158" w:rsidP="00134158">
      <w:r>
        <w:t>Now watch at least once, but I recommend watching numerous times.</w:t>
      </w:r>
    </w:p>
    <w:bookmarkStart w:id="0" w:name="_GoBack"/>
    <w:p w:rsidR="00134158" w:rsidRPr="0093153D" w:rsidRDefault="00134158" w:rsidP="00134158">
      <w:r w:rsidRPr="0093153D">
        <w:fldChar w:fldCharType="begin"/>
      </w:r>
      <w:r w:rsidRPr="0093153D">
        <w:instrText xml:space="preserve"> HYPERLINK "https://www.youtube.com/watch?v=hRMcPJrWm-g" </w:instrText>
      </w:r>
      <w:r w:rsidRPr="0093153D">
        <w:fldChar w:fldCharType="separate"/>
      </w:r>
      <w:r w:rsidRPr="0093153D">
        <w:rPr>
          <w:rStyle w:val="Hyperlink"/>
          <w:u w:val="none"/>
        </w:rPr>
        <w:t>https://www.youtube.com/watch?v=hRMcPJrW</w:t>
      </w:r>
      <w:r w:rsidRPr="0093153D">
        <w:rPr>
          <w:rStyle w:val="Hyperlink"/>
          <w:u w:val="none"/>
        </w:rPr>
        <w:t>m</w:t>
      </w:r>
      <w:r w:rsidRPr="0093153D">
        <w:rPr>
          <w:rStyle w:val="Hyperlink"/>
          <w:u w:val="none"/>
        </w:rPr>
        <w:t>-g</w:t>
      </w:r>
      <w:r w:rsidRPr="0093153D">
        <w:fldChar w:fldCharType="end"/>
      </w:r>
      <w:r w:rsidRPr="0093153D">
        <w:t xml:space="preserve"> </w:t>
      </w:r>
    </w:p>
    <w:bookmarkEnd w:id="0"/>
    <w:p w:rsidR="00134158" w:rsidRPr="00134158" w:rsidRDefault="00134158" w:rsidP="00134158">
      <w:pPr>
        <w:pStyle w:val="Heading1"/>
      </w:pPr>
      <w:r>
        <w:t>After</w:t>
      </w:r>
      <w:r>
        <w:t xml:space="preserve"> Viewing</w:t>
      </w:r>
    </w:p>
    <w:p w:rsidR="00134158" w:rsidRDefault="00134158">
      <w:r>
        <w:t>Briefly summarize the story below: who were the characters? What was the situation? What important events occurred?</w:t>
      </w:r>
    </w:p>
    <w:p w:rsidR="00134158" w:rsidRDefault="00134158">
      <w:r>
        <w:t>_____________________________________________________________________________________</w:t>
      </w:r>
    </w:p>
    <w:p w:rsidR="00134158" w:rsidRDefault="00134158" w:rsidP="00134158">
      <w:r>
        <w:t>_____________________________________________________________________________________</w:t>
      </w:r>
    </w:p>
    <w:p w:rsidR="00134158" w:rsidRDefault="00134158" w:rsidP="00134158">
      <w:r>
        <w:t>_____________________________________________________________________________________</w:t>
      </w:r>
    </w:p>
    <w:p w:rsidR="00134158" w:rsidRDefault="00134158" w:rsidP="00134158">
      <w:r>
        <w:t>_____________________________________________________________________________________</w:t>
      </w:r>
    </w:p>
    <w:p w:rsidR="00134158" w:rsidRDefault="00134158" w:rsidP="00134158">
      <w:r>
        <w:t>_____________________________________________________________________________________</w:t>
      </w:r>
    </w:p>
    <w:p w:rsidR="00134158" w:rsidRDefault="00941AB6">
      <w:r>
        <w:t>There is very little dialogue in this short film. Why do you think the director chose to do this? What effect does it have for you?</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134158" w:rsidRDefault="00941AB6">
      <w:r>
        <w:lastRenderedPageBreak/>
        <w:t>What is the theme, the lesson learned? (Think: Was it a happy or sad ending?)</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p w:rsidR="00134158" w:rsidRDefault="00134158">
      <w:r>
        <w:t xml:space="preserve"> </w:t>
      </w:r>
      <w:r w:rsidR="00941AB6">
        <w:t>What is the significance of the unicorn? In other words, what might we call it a symbol of?</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rsidP="00941AB6">
      <w:r>
        <w:t>_____________________________________________________________________________________</w:t>
      </w:r>
    </w:p>
    <w:p w:rsidR="00941AB6" w:rsidRDefault="00941AB6">
      <w:r>
        <w:t>In the table below, use as many adjectives as possible to describe the boy and the girl. Think about what type of person would have done these things, survived, made such gestures, etc.</w:t>
      </w:r>
    </w:p>
    <w:tbl>
      <w:tblPr>
        <w:tblStyle w:val="TableGrid"/>
        <w:tblW w:w="0" w:type="auto"/>
        <w:tblLook w:val="04A0" w:firstRow="1" w:lastRow="0" w:firstColumn="1" w:lastColumn="0" w:noHBand="0" w:noVBand="1"/>
      </w:tblPr>
      <w:tblGrid>
        <w:gridCol w:w="4788"/>
        <w:gridCol w:w="4788"/>
      </w:tblGrid>
      <w:tr w:rsidR="00941AB6" w:rsidRPr="00941AB6" w:rsidTr="00941AB6">
        <w:tc>
          <w:tcPr>
            <w:tcW w:w="4788" w:type="dxa"/>
            <w:shd w:val="clear" w:color="auto" w:fill="D9D9D9" w:themeFill="background1" w:themeFillShade="D9"/>
          </w:tcPr>
          <w:p w:rsidR="00941AB6" w:rsidRPr="00941AB6" w:rsidRDefault="00941AB6" w:rsidP="00941AB6">
            <w:pPr>
              <w:jc w:val="center"/>
              <w:rPr>
                <w:b/>
                <w:sz w:val="28"/>
                <w:szCs w:val="28"/>
              </w:rPr>
            </w:pPr>
          </w:p>
          <w:p w:rsidR="00941AB6" w:rsidRPr="00941AB6" w:rsidRDefault="00941AB6" w:rsidP="00941AB6">
            <w:pPr>
              <w:jc w:val="center"/>
              <w:rPr>
                <w:b/>
                <w:sz w:val="28"/>
                <w:szCs w:val="28"/>
              </w:rPr>
            </w:pPr>
            <w:r w:rsidRPr="00941AB6">
              <w:rPr>
                <w:b/>
                <w:sz w:val="28"/>
                <w:szCs w:val="28"/>
              </w:rPr>
              <w:t>Boy</w:t>
            </w:r>
          </w:p>
        </w:tc>
        <w:tc>
          <w:tcPr>
            <w:tcW w:w="4788" w:type="dxa"/>
            <w:shd w:val="clear" w:color="auto" w:fill="D9D9D9" w:themeFill="background1" w:themeFillShade="D9"/>
          </w:tcPr>
          <w:p w:rsidR="00941AB6" w:rsidRPr="00941AB6" w:rsidRDefault="00941AB6" w:rsidP="00941AB6">
            <w:pPr>
              <w:jc w:val="center"/>
              <w:rPr>
                <w:b/>
                <w:sz w:val="28"/>
                <w:szCs w:val="28"/>
              </w:rPr>
            </w:pPr>
          </w:p>
          <w:p w:rsidR="00941AB6" w:rsidRPr="00941AB6" w:rsidRDefault="00941AB6" w:rsidP="00941AB6">
            <w:pPr>
              <w:jc w:val="center"/>
              <w:rPr>
                <w:b/>
                <w:sz w:val="28"/>
                <w:szCs w:val="28"/>
              </w:rPr>
            </w:pPr>
            <w:r w:rsidRPr="00941AB6">
              <w:rPr>
                <w:b/>
                <w:sz w:val="28"/>
                <w:szCs w:val="28"/>
              </w:rPr>
              <w:t>Girl</w:t>
            </w:r>
          </w:p>
        </w:tc>
      </w:tr>
      <w:tr w:rsidR="00941AB6" w:rsidTr="00941AB6">
        <w:tc>
          <w:tcPr>
            <w:tcW w:w="4788" w:type="dxa"/>
          </w:tcPr>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p w:rsidR="00941AB6" w:rsidRDefault="00941AB6"/>
        </w:tc>
        <w:tc>
          <w:tcPr>
            <w:tcW w:w="4788" w:type="dxa"/>
          </w:tcPr>
          <w:p w:rsidR="00941AB6" w:rsidRDefault="00941AB6"/>
        </w:tc>
      </w:tr>
    </w:tbl>
    <w:p w:rsidR="00941AB6" w:rsidRDefault="00941AB6"/>
    <w:sectPr w:rsidR="00941AB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B6" w:rsidRDefault="00941AB6" w:rsidP="00941AB6">
      <w:pPr>
        <w:spacing w:after="0" w:line="240" w:lineRule="auto"/>
      </w:pPr>
      <w:r>
        <w:separator/>
      </w:r>
    </w:p>
  </w:endnote>
  <w:endnote w:type="continuationSeparator" w:id="0">
    <w:p w:rsidR="00941AB6" w:rsidRDefault="00941AB6" w:rsidP="0094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B6" w:rsidRDefault="00941AB6" w:rsidP="00941AB6">
      <w:pPr>
        <w:spacing w:after="0" w:line="240" w:lineRule="auto"/>
      </w:pPr>
      <w:r>
        <w:separator/>
      </w:r>
    </w:p>
  </w:footnote>
  <w:footnote w:type="continuationSeparator" w:id="0">
    <w:p w:rsidR="00941AB6" w:rsidRDefault="00941AB6" w:rsidP="00941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B6" w:rsidRDefault="00941AB6">
    <w:pPr>
      <w:pStyle w:val="Header"/>
    </w:pPr>
    <w:r>
      <w:t>Name: __________________________________________</w:t>
    </w:r>
  </w:p>
  <w:p w:rsidR="00941AB6" w:rsidRDefault="00941A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8"/>
    <w:rsid w:val="00134158"/>
    <w:rsid w:val="00766B0F"/>
    <w:rsid w:val="0093153D"/>
    <w:rsid w:val="00941AB6"/>
    <w:rsid w:val="00B8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5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4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15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34158"/>
    <w:rPr>
      <w:color w:val="0000FF" w:themeColor="hyperlink"/>
      <w:u w:val="single"/>
    </w:rPr>
  </w:style>
  <w:style w:type="character" w:styleId="FollowedHyperlink">
    <w:name w:val="FollowedHyperlink"/>
    <w:basedOn w:val="DefaultParagraphFont"/>
    <w:uiPriority w:val="99"/>
    <w:semiHidden/>
    <w:unhideWhenUsed/>
    <w:rsid w:val="00941AB6"/>
    <w:rPr>
      <w:color w:val="800080" w:themeColor="followedHyperlink"/>
      <w:u w:val="single"/>
    </w:rPr>
  </w:style>
  <w:style w:type="table" w:styleId="TableGrid">
    <w:name w:val="Table Grid"/>
    <w:basedOn w:val="TableNormal"/>
    <w:uiPriority w:val="59"/>
    <w:rsid w:val="0094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B6"/>
  </w:style>
  <w:style w:type="paragraph" w:styleId="Footer">
    <w:name w:val="footer"/>
    <w:basedOn w:val="Normal"/>
    <w:link w:val="FooterChar"/>
    <w:uiPriority w:val="99"/>
    <w:unhideWhenUsed/>
    <w:rsid w:val="0094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B6"/>
  </w:style>
  <w:style w:type="paragraph" w:styleId="BalloonText">
    <w:name w:val="Balloon Text"/>
    <w:basedOn w:val="Normal"/>
    <w:link w:val="BalloonTextChar"/>
    <w:uiPriority w:val="99"/>
    <w:semiHidden/>
    <w:unhideWhenUsed/>
    <w:rsid w:val="0094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15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4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15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34158"/>
    <w:rPr>
      <w:color w:val="0000FF" w:themeColor="hyperlink"/>
      <w:u w:val="single"/>
    </w:rPr>
  </w:style>
  <w:style w:type="character" w:styleId="FollowedHyperlink">
    <w:name w:val="FollowedHyperlink"/>
    <w:basedOn w:val="DefaultParagraphFont"/>
    <w:uiPriority w:val="99"/>
    <w:semiHidden/>
    <w:unhideWhenUsed/>
    <w:rsid w:val="00941AB6"/>
    <w:rPr>
      <w:color w:val="800080" w:themeColor="followedHyperlink"/>
      <w:u w:val="single"/>
    </w:rPr>
  </w:style>
  <w:style w:type="table" w:styleId="TableGrid">
    <w:name w:val="Table Grid"/>
    <w:basedOn w:val="TableNormal"/>
    <w:uiPriority w:val="59"/>
    <w:rsid w:val="00941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B6"/>
  </w:style>
  <w:style w:type="paragraph" w:styleId="Footer">
    <w:name w:val="footer"/>
    <w:basedOn w:val="Normal"/>
    <w:link w:val="FooterChar"/>
    <w:uiPriority w:val="99"/>
    <w:unhideWhenUsed/>
    <w:rsid w:val="00941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B6"/>
  </w:style>
  <w:style w:type="paragraph" w:styleId="BalloonText">
    <w:name w:val="Balloon Text"/>
    <w:basedOn w:val="Normal"/>
    <w:link w:val="BalloonTextChar"/>
    <w:uiPriority w:val="99"/>
    <w:semiHidden/>
    <w:unhideWhenUsed/>
    <w:rsid w:val="00941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cp:lastPrinted>2014-09-15T18:00:00Z</cp:lastPrinted>
  <dcterms:created xsi:type="dcterms:W3CDTF">2014-09-15T17:39:00Z</dcterms:created>
  <dcterms:modified xsi:type="dcterms:W3CDTF">2014-09-15T18:20:00Z</dcterms:modified>
</cp:coreProperties>
</file>